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75" w:rsidRDefault="00B61975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658B1AD2" wp14:editId="2490D8BC">
            <wp:simplePos x="0" y="0"/>
            <wp:positionH relativeFrom="column">
              <wp:posOffset>742950</wp:posOffset>
            </wp:positionH>
            <wp:positionV relativeFrom="paragraph">
              <wp:posOffset>60325</wp:posOffset>
            </wp:positionV>
            <wp:extent cx="5036185" cy="4831080"/>
            <wp:effectExtent l="0" t="0" r="0" b="7620"/>
            <wp:wrapThrough wrapText="bothSides">
              <wp:wrapPolygon edited="0">
                <wp:start x="0" y="0"/>
                <wp:lineTo x="0" y="21549"/>
                <wp:lineTo x="21488" y="21549"/>
                <wp:lineTo x="2148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483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975" w:rsidRDefault="00B61975"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13E02EAB" wp14:editId="1A6B0674">
            <wp:simplePos x="0" y="0"/>
            <wp:positionH relativeFrom="column">
              <wp:posOffset>730250</wp:posOffset>
            </wp:positionH>
            <wp:positionV relativeFrom="paragraph">
              <wp:posOffset>5173980</wp:posOffset>
            </wp:positionV>
            <wp:extent cx="5036185" cy="4831080"/>
            <wp:effectExtent l="0" t="0" r="0" b="7620"/>
            <wp:wrapThrough wrapText="bothSides">
              <wp:wrapPolygon edited="0">
                <wp:start x="0" y="0"/>
                <wp:lineTo x="0" y="21549"/>
                <wp:lineTo x="21488" y="21549"/>
                <wp:lineTo x="2148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483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482F75" w:rsidRDefault="00482F75" w:rsidP="00B61975">
      <w:pPr>
        <w:jc w:val="center"/>
        <w:rPr>
          <w:b/>
          <w:sz w:val="22"/>
        </w:rPr>
      </w:pPr>
    </w:p>
    <w:p w:rsidR="00482F75" w:rsidRDefault="00482F75" w:rsidP="00B61975">
      <w:pPr>
        <w:jc w:val="center"/>
        <w:rPr>
          <w:b/>
          <w:sz w:val="22"/>
        </w:rPr>
      </w:pPr>
    </w:p>
    <w:p w:rsidR="00482F75" w:rsidRDefault="00482F75" w:rsidP="00B61975">
      <w:pPr>
        <w:jc w:val="center"/>
        <w:rPr>
          <w:b/>
          <w:sz w:val="22"/>
        </w:rPr>
      </w:pPr>
    </w:p>
    <w:p w:rsidR="00DD5FA8" w:rsidRDefault="00DD5FA8" w:rsidP="00B61975">
      <w:pPr>
        <w:jc w:val="center"/>
        <w:rPr>
          <w:b/>
          <w:sz w:val="22"/>
        </w:rPr>
      </w:pPr>
    </w:p>
    <w:p w:rsidR="00482F75" w:rsidRDefault="00482F75" w:rsidP="00B61975">
      <w:pPr>
        <w:jc w:val="center"/>
        <w:rPr>
          <w:b/>
          <w:sz w:val="22"/>
        </w:rPr>
      </w:pPr>
    </w:p>
    <w:p w:rsidR="00482F75" w:rsidRDefault="00482F75" w:rsidP="00B61975">
      <w:pPr>
        <w:jc w:val="center"/>
        <w:rPr>
          <w:b/>
          <w:sz w:val="22"/>
        </w:rPr>
      </w:pPr>
    </w:p>
    <w:p w:rsidR="00B61975" w:rsidRPr="00DD5FA8" w:rsidRDefault="00B61975" w:rsidP="00B61975">
      <w:pPr>
        <w:jc w:val="center"/>
        <w:rPr>
          <w:b/>
          <w:sz w:val="20"/>
        </w:rPr>
      </w:pPr>
      <w:r w:rsidRPr="00DD5FA8">
        <w:rPr>
          <w:b/>
          <w:sz w:val="20"/>
        </w:rPr>
        <w:t>Who are we anyway?</w:t>
      </w:r>
    </w:p>
    <w:p w:rsidR="00B61975" w:rsidRPr="00DD5FA8" w:rsidRDefault="00B61975" w:rsidP="00B61975">
      <w:pPr>
        <w:jc w:val="center"/>
        <w:rPr>
          <w:b/>
          <w:sz w:val="20"/>
        </w:rPr>
      </w:pPr>
      <w:r w:rsidRPr="00DD5FA8">
        <w:rPr>
          <w:b/>
          <w:sz w:val="20"/>
        </w:rPr>
        <w:t>We are God’s Gospel people!</w:t>
      </w:r>
    </w:p>
    <w:p w:rsidR="00B61975" w:rsidRPr="00DD5FA8" w:rsidRDefault="00B61975" w:rsidP="00B61975">
      <w:pPr>
        <w:jc w:val="center"/>
        <w:rPr>
          <w:b/>
          <w:sz w:val="16"/>
        </w:rPr>
      </w:pPr>
    </w:p>
    <w:p w:rsidR="00B61975" w:rsidRPr="00DD5FA8" w:rsidRDefault="00B61975" w:rsidP="00B61975">
      <w:pPr>
        <w:jc w:val="center"/>
        <w:rPr>
          <w:sz w:val="16"/>
        </w:rPr>
      </w:pPr>
      <w:r w:rsidRPr="00DD5FA8">
        <w:rPr>
          <w:sz w:val="16"/>
        </w:rPr>
        <w:t xml:space="preserve">The </w:t>
      </w:r>
      <w:r w:rsidRPr="00DD5FA8">
        <w:rPr>
          <w:b/>
          <w:sz w:val="16"/>
        </w:rPr>
        <w:t>Gospel of Jesus</w:t>
      </w:r>
      <w:r w:rsidRPr="00DD5FA8">
        <w:rPr>
          <w:sz w:val="16"/>
        </w:rPr>
        <w:t xml:space="preserve"> is at the centre of our individual and church life.</w:t>
      </w:r>
    </w:p>
    <w:p w:rsidR="00B61975" w:rsidRPr="00DD5FA8" w:rsidRDefault="00B61975" w:rsidP="00B61975">
      <w:pPr>
        <w:jc w:val="center"/>
        <w:rPr>
          <w:sz w:val="16"/>
        </w:rPr>
      </w:pPr>
      <w:r w:rsidRPr="00DD5FA8">
        <w:rPr>
          <w:sz w:val="16"/>
        </w:rPr>
        <w:t xml:space="preserve">Through His death Jesus saves us from our sins, </w:t>
      </w:r>
    </w:p>
    <w:p w:rsidR="00B61975" w:rsidRPr="00DD5FA8" w:rsidRDefault="00B61975" w:rsidP="00B61975">
      <w:pPr>
        <w:jc w:val="center"/>
        <w:rPr>
          <w:sz w:val="16"/>
        </w:rPr>
      </w:pPr>
      <w:proofErr w:type="gramStart"/>
      <w:r w:rsidRPr="00DD5FA8">
        <w:rPr>
          <w:sz w:val="16"/>
        </w:rPr>
        <w:t>and</w:t>
      </w:r>
      <w:proofErr w:type="gramEnd"/>
      <w:r w:rsidRPr="00DD5FA8">
        <w:rPr>
          <w:sz w:val="16"/>
        </w:rPr>
        <w:t xml:space="preserve"> through His resurrection He is declared Lord of the universe.</w:t>
      </w:r>
    </w:p>
    <w:p w:rsidR="00B61975" w:rsidRPr="00DD5FA8" w:rsidRDefault="00B61975" w:rsidP="00B61975">
      <w:pPr>
        <w:jc w:val="center"/>
        <w:rPr>
          <w:sz w:val="16"/>
        </w:rPr>
      </w:pPr>
    </w:p>
    <w:p w:rsidR="00B61975" w:rsidRPr="00DD5FA8" w:rsidRDefault="00B61975" w:rsidP="00B61975">
      <w:pPr>
        <w:jc w:val="center"/>
        <w:rPr>
          <w:sz w:val="16"/>
        </w:rPr>
      </w:pPr>
      <w:r w:rsidRPr="00DD5FA8">
        <w:rPr>
          <w:sz w:val="16"/>
        </w:rPr>
        <w:t xml:space="preserve">If we truly believe this: </w:t>
      </w:r>
    </w:p>
    <w:p w:rsidR="00B61975" w:rsidRPr="00DD5FA8" w:rsidRDefault="00B61975" w:rsidP="00B61975">
      <w:pPr>
        <w:jc w:val="center"/>
        <w:rPr>
          <w:sz w:val="16"/>
        </w:rPr>
      </w:pPr>
      <w:proofErr w:type="gramStart"/>
      <w:r w:rsidRPr="00DD5FA8">
        <w:rPr>
          <w:sz w:val="16"/>
        </w:rPr>
        <w:t>we</w:t>
      </w:r>
      <w:proofErr w:type="gramEnd"/>
      <w:r w:rsidRPr="00DD5FA8">
        <w:rPr>
          <w:sz w:val="16"/>
        </w:rPr>
        <w:t xml:space="preserve"> will respond with </w:t>
      </w:r>
      <w:r w:rsidRPr="00DD5FA8">
        <w:rPr>
          <w:b/>
          <w:sz w:val="16"/>
        </w:rPr>
        <w:t>rejoicing</w:t>
      </w:r>
      <w:r w:rsidRPr="00DD5FA8">
        <w:rPr>
          <w:sz w:val="16"/>
        </w:rPr>
        <w:t xml:space="preserve"> and </w:t>
      </w:r>
      <w:r w:rsidRPr="00DD5FA8">
        <w:rPr>
          <w:b/>
          <w:sz w:val="16"/>
        </w:rPr>
        <w:t>holiness</w:t>
      </w:r>
      <w:r w:rsidRPr="00DD5FA8">
        <w:rPr>
          <w:sz w:val="16"/>
        </w:rPr>
        <w:t xml:space="preserve"> because Jesus is our Saviour and Lord;</w:t>
      </w:r>
    </w:p>
    <w:p w:rsidR="00B61975" w:rsidRPr="00DD5FA8" w:rsidRDefault="00B61975" w:rsidP="00B61975">
      <w:pPr>
        <w:jc w:val="center"/>
        <w:rPr>
          <w:sz w:val="16"/>
        </w:rPr>
      </w:pPr>
      <w:proofErr w:type="gramStart"/>
      <w:r w:rsidRPr="00DD5FA8">
        <w:rPr>
          <w:sz w:val="16"/>
        </w:rPr>
        <w:t>we</w:t>
      </w:r>
      <w:proofErr w:type="gramEnd"/>
      <w:r w:rsidRPr="00DD5FA8">
        <w:rPr>
          <w:sz w:val="16"/>
        </w:rPr>
        <w:t xml:space="preserve"> will maintain our relationship with God through the </w:t>
      </w:r>
      <w:r w:rsidRPr="00DD5FA8">
        <w:rPr>
          <w:b/>
          <w:sz w:val="16"/>
        </w:rPr>
        <w:t>Bible</w:t>
      </w:r>
      <w:r w:rsidRPr="00DD5FA8">
        <w:rPr>
          <w:sz w:val="16"/>
        </w:rPr>
        <w:t xml:space="preserve"> and </w:t>
      </w:r>
      <w:r w:rsidRPr="00DD5FA8">
        <w:rPr>
          <w:b/>
          <w:sz w:val="16"/>
        </w:rPr>
        <w:t>prayer</w:t>
      </w:r>
      <w:r w:rsidRPr="00DD5FA8">
        <w:rPr>
          <w:sz w:val="16"/>
        </w:rPr>
        <w:t>;</w:t>
      </w:r>
    </w:p>
    <w:p w:rsidR="00B61975" w:rsidRPr="00DD5FA8" w:rsidRDefault="00B61975" w:rsidP="00B61975">
      <w:pPr>
        <w:jc w:val="center"/>
        <w:rPr>
          <w:sz w:val="16"/>
        </w:rPr>
      </w:pPr>
      <w:proofErr w:type="gramStart"/>
      <w:r w:rsidRPr="00DD5FA8">
        <w:rPr>
          <w:sz w:val="16"/>
        </w:rPr>
        <w:t>we</w:t>
      </w:r>
      <w:proofErr w:type="gramEnd"/>
      <w:r w:rsidRPr="00DD5FA8">
        <w:rPr>
          <w:sz w:val="16"/>
        </w:rPr>
        <w:t xml:space="preserve"> will accept the responsibility to promote the Gospel by </w:t>
      </w:r>
    </w:p>
    <w:p w:rsidR="00B61975" w:rsidRPr="00DD5FA8" w:rsidRDefault="00B61975" w:rsidP="00B61975">
      <w:pPr>
        <w:jc w:val="center"/>
        <w:rPr>
          <w:sz w:val="16"/>
        </w:rPr>
      </w:pPr>
      <w:proofErr w:type="gramStart"/>
      <w:r w:rsidRPr="00DD5FA8">
        <w:rPr>
          <w:sz w:val="16"/>
        </w:rPr>
        <w:t>our</w:t>
      </w:r>
      <w:proofErr w:type="gramEnd"/>
      <w:r w:rsidRPr="00DD5FA8">
        <w:rPr>
          <w:sz w:val="16"/>
        </w:rPr>
        <w:t xml:space="preserve"> good </w:t>
      </w:r>
      <w:r w:rsidRPr="00DD5FA8">
        <w:rPr>
          <w:b/>
          <w:sz w:val="16"/>
        </w:rPr>
        <w:t>works</w:t>
      </w:r>
      <w:r w:rsidRPr="00DD5FA8">
        <w:rPr>
          <w:sz w:val="16"/>
        </w:rPr>
        <w:t xml:space="preserve"> and by our words of </w:t>
      </w:r>
      <w:r w:rsidRPr="00DD5FA8">
        <w:rPr>
          <w:b/>
          <w:sz w:val="16"/>
        </w:rPr>
        <w:t>witness</w:t>
      </w:r>
      <w:r w:rsidRPr="00DD5FA8">
        <w:rPr>
          <w:sz w:val="16"/>
        </w:rPr>
        <w:t xml:space="preserve"> to Jesus. </w:t>
      </w:r>
    </w:p>
    <w:p w:rsidR="00B61975" w:rsidRPr="00DD5FA8" w:rsidRDefault="00B61975" w:rsidP="00B61975">
      <w:pPr>
        <w:jc w:val="center"/>
        <w:rPr>
          <w:sz w:val="16"/>
        </w:rPr>
      </w:pPr>
    </w:p>
    <w:p w:rsidR="00B61975" w:rsidRPr="00DD5FA8" w:rsidRDefault="00B61975" w:rsidP="00B61975">
      <w:pPr>
        <w:jc w:val="center"/>
        <w:rPr>
          <w:sz w:val="16"/>
        </w:rPr>
      </w:pPr>
    </w:p>
    <w:p w:rsidR="00B61975" w:rsidRPr="00DD5FA8" w:rsidRDefault="00B61975" w:rsidP="00B61975">
      <w:pPr>
        <w:jc w:val="center"/>
        <w:rPr>
          <w:sz w:val="16"/>
        </w:rPr>
      </w:pPr>
    </w:p>
    <w:p w:rsidR="00B61975" w:rsidRPr="00DD5FA8" w:rsidRDefault="00B61975" w:rsidP="00B61975">
      <w:pPr>
        <w:jc w:val="center"/>
        <w:rPr>
          <w:sz w:val="16"/>
        </w:rPr>
      </w:pPr>
      <w:r w:rsidRPr="00DD5FA8">
        <w:rPr>
          <w:sz w:val="16"/>
        </w:rPr>
        <w:t>Your purpose for living can be summed up by these 6 words!</w:t>
      </w:r>
    </w:p>
    <w:p w:rsidR="00B61975" w:rsidRPr="00DD5FA8" w:rsidRDefault="00B61975" w:rsidP="00B61975">
      <w:pPr>
        <w:jc w:val="center"/>
        <w:rPr>
          <w:sz w:val="16"/>
        </w:rPr>
      </w:pPr>
      <w:r w:rsidRPr="00DD5FA8">
        <w:rPr>
          <w:sz w:val="16"/>
        </w:rPr>
        <w:t>This is what God has left you on earth to do and to be.</w:t>
      </w:r>
    </w:p>
    <w:p w:rsidR="00B61975" w:rsidRPr="00DD5FA8" w:rsidRDefault="00B61975" w:rsidP="00B61975">
      <w:pPr>
        <w:jc w:val="center"/>
        <w:rPr>
          <w:sz w:val="16"/>
        </w:rPr>
      </w:pPr>
      <w:r w:rsidRPr="00DD5FA8">
        <w:rPr>
          <w:sz w:val="16"/>
        </w:rPr>
        <w:t>This is what brings glory to Him.</w:t>
      </w:r>
    </w:p>
    <w:p w:rsidR="00B61975" w:rsidRPr="00DD5FA8" w:rsidRDefault="00B61975" w:rsidP="00B61975">
      <w:pPr>
        <w:jc w:val="center"/>
        <w:rPr>
          <w:sz w:val="16"/>
        </w:rPr>
      </w:pPr>
    </w:p>
    <w:p w:rsidR="00B61975" w:rsidRPr="00DD5FA8" w:rsidRDefault="00B61975" w:rsidP="00B61975">
      <w:pPr>
        <w:jc w:val="center"/>
        <w:rPr>
          <w:sz w:val="16"/>
        </w:rPr>
      </w:pPr>
      <w:r w:rsidRPr="00DD5FA8">
        <w:rPr>
          <w:sz w:val="16"/>
        </w:rPr>
        <w:t>Our purpose as a church is to encourage each other to live them out.</w:t>
      </w:r>
    </w:p>
    <w:p w:rsidR="00B61975" w:rsidRPr="00DD5FA8" w:rsidRDefault="00B61975" w:rsidP="00B61975">
      <w:pPr>
        <w:jc w:val="center"/>
        <w:rPr>
          <w:sz w:val="16"/>
        </w:rPr>
      </w:pPr>
    </w:p>
    <w:p w:rsidR="00B61975" w:rsidRPr="00DD5FA8" w:rsidRDefault="00B61975" w:rsidP="00B61975">
      <w:pPr>
        <w:jc w:val="center"/>
        <w:rPr>
          <w:sz w:val="16"/>
        </w:rPr>
      </w:pPr>
      <w:r w:rsidRPr="00DD5FA8">
        <w:rPr>
          <w:sz w:val="16"/>
        </w:rPr>
        <w:t xml:space="preserve">SO… spin the wheel to line up each word with a life activity or situation </w:t>
      </w:r>
    </w:p>
    <w:p w:rsidR="00B61975" w:rsidRPr="00DD5FA8" w:rsidRDefault="00B61975" w:rsidP="00B61975">
      <w:pPr>
        <w:jc w:val="center"/>
        <w:rPr>
          <w:sz w:val="16"/>
        </w:rPr>
      </w:pPr>
      <w:proofErr w:type="gramStart"/>
      <w:r w:rsidRPr="00DD5FA8">
        <w:rPr>
          <w:sz w:val="16"/>
        </w:rPr>
        <w:t>and</w:t>
      </w:r>
      <w:proofErr w:type="gramEnd"/>
      <w:r w:rsidRPr="00DD5FA8">
        <w:rPr>
          <w:sz w:val="16"/>
        </w:rPr>
        <w:t xml:space="preserve"> prayerfully think through how it applies to you.</w:t>
      </w:r>
    </w:p>
    <w:p w:rsidR="00B61975" w:rsidRPr="00DD5FA8" w:rsidRDefault="00B61975" w:rsidP="00B61975">
      <w:pPr>
        <w:rPr>
          <w:sz w:val="16"/>
        </w:rPr>
      </w:pPr>
    </w:p>
    <w:p w:rsidR="00B61975" w:rsidRPr="00DD5FA8" w:rsidRDefault="00B61975" w:rsidP="00B61975">
      <w:pPr>
        <w:rPr>
          <w:sz w:val="16"/>
        </w:rPr>
      </w:pPr>
    </w:p>
    <w:p w:rsidR="00B61975" w:rsidRPr="00DD5FA8" w:rsidRDefault="00B61975" w:rsidP="00B61975">
      <w:pPr>
        <w:rPr>
          <w:sz w:val="16"/>
        </w:rPr>
      </w:pPr>
    </w:p>
    <w:p w:rsidR="00B61975" w:rsidRPr="00DD5FA8" w:rsidRDefault="00B61975" w:rsidP="00B61975">
      <w:pPr>
        <w:rPr>
          <w:sz w:val="16"/>
        </w:rPr>
      </w:pPr>
    </w:p>
    <w:p w:rsidR="00482F75" w:rsidRPr="00DD5FA8" w:rsidRDefault="00482F75" w:rsidP="00B61975">
      <w:pPr>
        <w:rPr>
          <w:sz w:val="16"/>
        </w:rPr>
      </w:pPr>
    </w:p>
    <w:p w:rsidR="00482F75" w:rsidRPr="00DD5FA8" w:rsidRDefault="00482F75" w:rsidP="00B61975">
      <w:pPr>
        <w:rPr>
          <w:sz w:val="16"/>
        </w:rPr>
      </w:pPr>
    </w:p>
    <w:p w:rsidR="00482F75" w:rsidRPr="00DD5FA8" w:rsidRDefault="00482F75" w:rsidP="00B61975">
      <w:pPr>
        <w:rPr>
          <w:sz w:val="16"/>
        </w:rPr>
      </w:pPr>
    </w:p>
    <w:p w:rsidR="00B61975" w:rsidRDefault="00B61975" w:rsidP="00B61975">
      <w:pPr>
        <w:rPr>
          <w:sz w:val="16"/>
        </w:rPr>
      </w:pPr>
    </w:p>
    <w:p w:rsidR="00DD5FA8" w:rsidRDefault="00DD5FA8" w:rsidP="00B61975">
      <w:pPr>
        <w:rPr>
          <w:sz w:val="16"/>
        </w:rPr>
      </w:pPr>
    </w:p>
    <w:p w:rsidR="00DD5FA8" w:rsidRDefault="00DD5FA8" w:rsidP="00B61975">
      <w:pPr>
        <w:rPr>
          <w:sz w:val="16"/>
        </w:rPr>
      </w:pPr>
    </w:p>
    <w:p w:rsidR="00DD5FA8" w:rsidRDefault="00DD5FA8" w:rsidP="00B61975">
      <w:pPr>
        <w:rPr>
          <w:sz w:val="16"/>
        </w:rPr>
      </w:pPr>
    </w:p>
    <w:p w:rsidR="00DD5FA8" w:rsidRPr="00DD5FA8" w:rsidRDefault="00DD5FA8" w:rsidP="00B61975">
      <w:pPr>
        <w:rPr>
          <w:sz w:val="16"/>
        </w:rPr>
      </w:pPr>
    </w:p>
    <w:p w:rsidR="00B61975" w:rsidRPr="00DD5FA8" w:rsidRDefault="00B61975" w:rsidP="00B61975">
      <w:pPr>
        <w:rPr>
          <w:sz w:val="16"/>
        </w:rPr>
      </w:pPr>
    </w:p>
    <w:p w:rsidR="00B61975" w:rsidRPr="00DD5FA8" w:rsidRDefault="00B61975" w:rsidP="00B61975">
      <w:pPr>
        <w:rPr>
          <w:sz w:val="16"/>
        </w:rPr>
      </w:pPr>
    </w:p>
    <w:p w:rsidR="00B61975" w:rsidRPr="00DD5FA8" w:rsidRDefault="00B61975" w:rsidP="00B61975">
      <w:pPr>
        <w:rPr>
          <w:sz w:val="16"/>
        </w:rPr>
      </w:pPr>
    </w:p>
    <w:p w:rsidR="00B61975" w:rsidRPr="00DD5FA8" w:rsidRDefault="00B61975" w:rsidP="00B61975">
      <w:pPr>
        <w:rPr>
          <w:sz w:val="16"/>
        </w:rPr>
      </w:pPr>
    </w:p>
    <w:p w:rsidR="00B61975" w:rsidRPr="00DD5FA8" w:rsidRDefault="00B61975" w:rsidP="00B61975">
      <w:pPr>
        <w:rPr>
          <w:sz w:val="16"/>
        </w:rPr>
      </w:pPr>
    </w:p>
    <w:p w:rsidR="00B61975" w:rsidRPr="00DD5FA8" w:rsidRDefault="00B61975" w:rsidP="00B61975">
      <w:pPr>
        <w:rPr>
          <w:sz w:val="16"/>
        </w:rPr>
      </w:pPr>
    </w:p>
    <w:p w:rsidR="00B61975" w:rsidRPr="00DD5FA8" w:rsidRDefault="00B61975" w:rsidP="00B61975">
      <w:pPr>
        <w:rPr>
          <w:sz w:val="16"/>
        </w:rPr>
      </w:pPr>
    </w:p>
    <w:p w:rsidR="00B61975" w:rsidRPr="00DD5FA8" w:rsidRDefault="00B61975" w:rsidP="00B61975">
      <w:pPr>
        <w:rPr>
          <w:sz w:val="16"/>
        </w:rPr>
      </w:pPr>
    </w:p>
    <w:p w:rsidR="00B61975" w:rsidRPr="00DD5FA8" w:rsidRDefault="00B61975" w:rsidP="00B61975">
      <w:pPr>
        <w:jc w:val="center"/>
        <w:rPr>
          <w:b/>
          <w:sz w:val="20"/>
        </w:rPr>
      </w:pPr>
      <w:r w:rsidRPr="00DD5FA8">
        <w:rPr>
          <w:b/>
          <w:sz w:val="20"/>
        </w:rPr>
        <w:t>Who are we anyway?</w:t>
      </w:r>
    </w:p>
    <w:p w:rsidR="00B61975" w:rsidRPr="00DD5FA8" w:rsidRDefault="00B61975" w:rsidP="00B61975">
      <w:pPr>
        <w:jc w:val="center"/>
        <w:rPr>
          <w:b/>
          <w:sz w:val="20"/>
        </w:rPr>
      </w:pPr>
      <w:r w:rsidRPr="00DD5FA8">
        <w:rPr>
          <w:b/>
          <w:sz w:val="20"/>
        </w:rPr>
        <w:t>We are God’s Gospel people!</w:t>
      </w:r>
    </w:p>
    <w:p w:rsidR="00B61975" w:rsidRPr="00DD5FA8" w:rsidRDefault="00B61975" w:rsidP="00B61975">
      <w:pPr>
        <w:jc w:val="center"/>
        <w:rPr>
          <w:b/>
          <w:sz w:val="16"/>
        </w:rPr>
      </w:pPr>
    </w:p>
    <w:p w:rsidR="00B61975" w:rsidRPr="00DD5FA8" w:rsidRDefault="00B61975" w:rsidP="00B61975">
      <w:pPr>
        <w:jc w:val="center"/>
        <w:rPr>
          <w:sz w:val="16"/>
        </w:rPr>
      </w:pPr>
      <w:r w:rsidRPr="00DD5FA8">
        <w:rPr>
          <w:sz w:val="16"/>
        </w:rPr>
        <w:t xml:space="preserve">The </w:t>
      </w:r>
      <w:r w:rsidRPr="00DD5FA8">
        <w:rPr>
          <w:b/>
          <w:sz w:val="16"/>
        </w:rPr>
        <w:t>Gospel of Jesus</w:t>
      </w:r>
      <w:r w:rsidRPr="00DD5FA8">
        <w:rPr>
          <w:sz w:val="16"/>
        </w:rPr>
        <w:t xml:space="preserve"> is at the centre of our individual and church life.</w:t>
      </w:r>
    </w:p>
    <w:p w:rsidR="00B61975" w:rsidRPr="00DD5FA8" w:rsidRDefault="00B61975" w:rsidP="00B61975">
      <w:pPr>
        <w:jc w:val="center"/>
        <w:rPr>
          <w:sz w:val="16"/>
        </w:rPr>
      </w:pPr>
      <w:r w:rsidRPr="00DD5FA8">
        <w:rPr>
          <w:sz w:val="16"/>
        </w:rPr>
        <w:t xml:space="preserve">Through His death Jesus saves us from our sins, </w:t>
      </w:r>
    </w:p>
    <w:p w:rsidR="00B61975" w:rsidRPr="00DD5FA8" w:rsidRDefault="00B61975" w:rsidP="00B61975">
      <w:pPr>
        <w:jc w:val="center"/>
        <w:rPr>
          <w:sz w:val="16"/>
        </w:rPr>
      </w:pPr>
      <w:proofErr w:type="gramStart"/>
      <w:r w:rsidRPr="00DD5FA8">
        <w:rPr>
          <w:sz w:val="16"/>
        </w:rPr>
        <w:t>and</w:t>
      </w:r>
      <w:proofErr w:type="gramEnd"/>
      <w:r w:rsidRPr="00DD5FA8">
        <w:rPr>
          <w:sz w:val="16"/>
        </w:rPr>
        <w:t xml:space="preserve"> through His resurrection He is declared Lord of the universe.</w:t>
      </w:r>
    </w:p>
    <w:p w:rsidR="00B61975" w:rsidRPr="00DD5FA8" w:rsidRDefault="00B61975" w:rsidP="00B61975">
      <w:pPr>
        <w:jc w:val="center"/>
        <w:rPr>
          <w:sz w:val="16"/>
        </w:rPr>
      </w:pPr>
    </w:p>
    <w:p w:rsidR="00B61975" w:rsidRPr="00DD5FA8" w:rsidRDefault="00B61975" w:rsidP="00B61975">
      <w:pPr>
        <w:jc w:val="center"/>
        <w:rPr>
          <w:sz w:val="16"/>
        </w:rPr>
      </w:pPr>
      <w:r w:rsidRPr="00DD5FA8">
        <w:rPr>
          <w:sz w:val="16"/>
        </w:rPr>
        <w:t xml:space="preserve">If we truly believe this: </w:t>
      </w:r>
    </w:p>
    <w:p w:rsidR="00B61975" w:rsidRPr="00DD5FA8" w:rsidRDefault="00B61975" w:rsidP="00B61975">
      <w:pPr>
        <w:jc w:val="center"/>
        <w:rPr>
          <w:sz w:val="16"/>
        </w:rPr>
      </w:pPr>
      <w:proofErr w:type="gramStart"/>
      <w:r w:rsidRPr="00DD5FA8">
        <w:rPr>
          <w:sz w:val="16"/>
        </w:rPr>
        <w:t>we</w:t>
      </w:r>
      <w:proofErr w:type="gramEnd"/>
      <w:r w:rsidRPr="00DD5FA8">
        <w:rPr>
          <w:sz w:val="16"/>
        </w:rPr>
        <w:t xml:space="preserve"> will respond with </w:t>
      </w:r>
      <w:r w:rsidRPr="00DD5FA8">
        <w:rPr>
          <w:b/>
          <w:sz w:val="16"/>
        </w:rPr>
        <w:t>rejoicing</w:t>
      </w:r>
      <w:r w:rsidRPr="00DD5FA8">
        <w:rPr>
          <w:sz w:val="16"/>
        </w:rPr>
        <w:t xml:space="preserve"> and </w:t>
      </w:r>
      <w:r w:rsidRPr="00DD5FA8">
        <w:rPr>
          <w:b/>
          <w:sz w:val="16"/>
        </w:rPr>
        <w:t>holiness</w:t>
      </w:r>
      <w:r w:rsidRPr="00DD5FA8">
        <w:rPr>
          <w:sz w:val="16"/>
        </w:rPr>
        <w:t xml:space="preserve"> because Jesus is our Saviour and Lord;</w:t>
      </w:r>
    </w:p>
    <w:p w:rsidR="00B61975" w:rsidRPr="00DD5FA8" w:rsidRDefault="00B61975" w:rsidP="00B61975">
      <w:pPr>
        <w:jc w:val="center"/>
        <w:rPr>
          <w:sz w:val="16"/>
        </w:rPr>
      </w:pPr>
      <w:proofErr w:type="gramStart"/>
      <w:r w:rsidRPr="00DD5FA8">
        <w:rPr>
          <w:sz w:val="16"/>
        </w:rPr>
        <w:t>we</w:t>
      </w:r>
      <w:proofErr w:type="gramEnd"/>
      <w:r w:rsidRPr="00DD5FA8">
        <w:rPr>
          <w:sz w:val="16"/>
        </w:rPr>
        <w:t xml:space="preserve"> will maintain our relationship with God through the </w:t>
      </w:r>
      <w:r w:rsidRPr="00DD5FA8">
        <w:rPr>
          <w:b/>
          <w:sz w:val="16"/>
        </w:rPr>
        <w:t>Bible</w:t>
      </w:r>
      <w:r w:rsidRPr="00DD5FA8">
        <w:rPr>
          <w:sz w:val="16"/>
        </w:rPr>
        <w:t xml:space="preserve"> and </w:t>
      </w:r>
      <w:r w:rsidRPr="00DD5FA8">
        <w:rPr>
          <w:b/>
          <w:sz w:val="16"/>
        </w:rPr>
        <w:t>prayer</w:t>
      </w:r>
      <w:r w:rsidRPr="00DD5FA8">
        <w:rPr>
          <w:sz w:val="16"/>
        </w:rPr>
        <w:t>;</w:t>
      </w:r>
    </w:p>
    <w:p w:rsidR="00B61975" w:rsidRPr="00DD5FA8" w:rsidRDefault="00B61975" w:rsidP="00B61975">
      <w:pPr>
        <w:jc w:val="center"/>
        <w:rPr>
          <w:sz w:val="16"/>
        </w:rPr>
      </w:pPr>
      <w:proofErr w:type="gramStart"/>
      <w:r w:rsidRPr="00DD5FA8">
        <w:rPr>
          <w:sz w:val="16"/>
        </w:rPr>
        <w:t>we</w:t>
      </w:r>
      <w:proofErr w:type="gramEnd"/>
      <w:r w:rsidRPr="00DD5FA8">
        <w:rPr>
          <w:sz w:val="16"/>
        </w:rPr>
        <w:t xml:space="preserve"> will accept the responsibility to promote the Gospel by </w:t>
      </w:r>
    </w:p>
    <w:p w:rsidR="00B61975" w:rsidRPr="00DD5FA8" w:rsidRDefault="00B61975" w:rsidP="00B61975">
      <w:pPr>
        <w:jc w:val="center"/>
        <w:rPr>
          <w:sz w:val="16"/>
        </w:rPr>
      </w:pPr>
      <w:proofErr w:type="gramStart"/>
      <w:r w:rsidRPr="00DD5FA8">
        <w:rPr>
          <w:sz w:val="16"/>
        </w:rPr>
        <w:t>our</w:t>
      </w:r>
      <w:proofErr w:type="gramEnd"/>
      <w:r w:rsidRPr="00DD5FA8">
        <w:rPr>
          <w:sz w:val="16"/>
        </w:rPr>
        <w:t xml:space="preserve"> good </w:t>
      </w:r>
      <w:r w:rsidRPr="00DD5FA8">
        <w:rPr>
          <w:b/>
          <w:sz w:val="16"/>
        </w:rPr>
        <w:t>works</w:t>
      </w:r>
      <w:r w:rsidRPr="00DD5FA8">
        <w:rPr>
          <w:sz w:val="16"/>
        </w:rPr>
        <w:t xml:space="preserve"> and by our words of </w:t>
      </w:r>
      <w:r w:rsidRPr="00DD5FA8">
        <w:rPr>
          <w:b/>
          <w:sz w:val="16"/>
        </w:rPr>
        <w:t>witness</w:t>
      </w:r>
      <w:r w:rsidRPr="00DD5FA8">
        <w:rPr>
          <w:sz w:val="16"/>
        </w:rPr>
        <w:t xml:space="preserve"> to Jesus. </w:t>
      </w:r>
    </w:p>
    <w:p w:rsidR="00B61975" w:rsidRPr="00DD5FA8" w:rsidRDefault="00B61975" w:rsidP="00B61975">
      <w:pPr>
        <w:jc w:val="center"/>
        <w:rPr>
          <w:sz w:val="16"/>
        </w:rPr>
      </w:pPr>
    </w:p>
    <w:p w:rsidR="00B61975" w:rsidRPr="00DD5FA8" w:rsidRDefault="00B61975" w:rsidP="00B61975">
      <w:pPr>
        <w:jc w:val="center"/>
        <w:rPr>
          <w:sz w:val="16"/>
        </w:rPr>
      </w:pPr>
    </w:p>
    <w:p w:rsidR="00B61975" w:rsidRPr="00DD5FA8" w:rsidRDefault="00B61975" w:rsidP="00B61975">
      <w:pPr>
        <w:jc w:val="center"/>
        <w:rPr>
          <w:sz w:val="16"/>
        </w:rPr>
      </w:pPr>
    </w:p>
    <w:p w:rsidR="00B61975" w:rsidRPr="00DD5FA8" w:rsidRDefault="00B61975" w:rsidP="00B61975">
      <w:pPr>
        <w:jc w:val="center"/>
        <w:rPr>
          <w:sz w:val="16"/>
        </w:rPr>
      </w:pPr>
      <w:r w:rsidRPr="00DD5FA8">
        <w:rPr>
          <w:sz w:val="16"/>
        </w:rPr>
        <w:t>Your purpose for living can be summed up by these 6 words!</w:t>
      </w:r>
    </w:p>
    <w:p w:rsidR="00B61975" w:rsidRPr="00DD5FA8" w:rsidRDefault="00B61975" w:rsidP="00B61975">
      <w:pPr>
        <w:jc w:val="center"/>
        <w:rPr>
          <w:sz w:val="16"/>
        </w:rPr>
      </w:pPr>
      <w:r w:rsidRPr="00DD5FA8">
        <w:rPr>
          <w:sz w:val="16"/>
        </w:rPr>
        <w:t>This is what God has left you on earth to do and to be.</w:t>
      </w:r>
    </w:p>
    <w:p w:rsidR="00B61975" w:rsidRPr="00DD5FA8" w:rsidRDefault="00B61975" w:rsidP="00B61975">
      <w:pPr>
        <w:jc w:val="center"/>
        <w:rPr>
          <w:sz w:val="16"/>
        </w:rPr>
      </w:pPr>
      <w:r w:rsidRPr="00DD5FA8">
        <w:rPr>
          <w:sz w:val="16"/>
        </w:rPr>
        <w:t>This is what brings glory to Him.</w:t>
      </w:r>
    </w:p>
    <w:p w:rsidR="00B61975" w:rsidRPr="00DD5FA8" w:rsidRDefault="00B61975" w:rsidP="00B61975">
      <w:pPr>
        <w:jc w:val="center"/>
        <w:rPr>
          <w:sz w:val="16"/>
        </w:rPr>
      </w:pPr>
    </w:p>
    <w:p w:rsidR="00B61975" w:rsidRPr="00DD5FA8" w:rsidRDefault="00B61975" w:rsidP="00B61975">
      <w:pPr>
        <w:jc w:val="center"/>
        <w:rPr>
          <w:sz w:val="16"/>
        </w:rPr>
      </w:pPr>
      <w:r w:rsidRPr="00DD5FA8">
        <w:rPr>
          <w:sz w:val="16"/>
        </w:rPr>
        <w:t>Our purpose as a church is to encourage each other to live them out.</w:t>
      </w:r>
    </w:p>
    <w:p w:rsidR="00B61975" w:rsidRPr="00DD5FA8" w:rsidRDefault="00B61975" w:rsidP="00B61975">
      <w:pPr>
        <w:jc w:val="center"/>
        <w:rPr>
          <w:sz w:val="16"/>
        </w:rPr>
      </w:pPr>
    </w:p>
    <w:p w:rsidR="00B61975" w:rsidRPr="00DD5FA8" w:rsidRDefault="00B61975" w:rsidP="00B61975">
      <w:pPr>
        <w:jc w:val="center"/>
        <w:rPr>
          <w:sz w:val="16"/>
        </w:rPr>
      </w:pPr>
      <w:r w:rsidRPr="00DD5FA8">
        <w:rPr>
          <w:sz w:val="16"/>
        </w:rPr>
        <w:t xml:space="preserve">SO… spin the wheel to line up each word with a life activity or situation </w:t>
      </w:r>
    </w:p>
    <w:p w:rsidR="00B61975" w:rsidRPr="00DD5FA8" w:rsidRDefault="00B61975" w:rsidP="00B61975">
      <w:pPr>
        <w:jc w:val="center"/>
        <w:rPr>
          <w:sz w:val="16"/>
        </w:rPr>
      </w:pPr>
      <w:proofErr w:type="gramStart"/>
      <w:r w:rsidRPr="00DD5FA8">
        <w:rPr>
          <w:sz w:val="16"/>
        </w:rPr>
        <w:t>and</w:t>
      </w:r>
      <w:proofErr w:type="gramEnd"/>
      <w:r w:rsidRPr="00DD5FA8">
        <w:rPr>
          <w:sz w:val="16"/>
        </w:rPr>
        <w:t xml:space="preserve"> prayerfully think through how it applies to you.</w:t>
      </w:r>
    </w:p>
    <w:p w:rsidR="00B61975" w:rsidRPr="007003FD" w:rsidRDefault="00B61975" w:rsidP="00B61975">
      <w:pPr>
        <w:rPr>
          <w:sz w:val="18"/>
        </w:rPr>
      </w:pPr>
    </w:p>
    <w:p w:rsidR="00B61975" w:rsidRPr="007003FD" w:rsidRDefault="00B61975" w:rsidP="00B61975">
      <w:pPr>
        <w:rPr>
          <w:sz w:val="18"/>
        </w:rPr>
      </w:pPr>
    </w:p>
    <w:p w:rsidR="008D2324" w:rsidRDefault="008D2324"/>
    <w:sectPr w:rsidR="008D2324" w:rsidSect="00BB2D4F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9A"/>
    <w:rsid w:val="004201D5"/>
    <w:rsid w:val="00482F75"/>
    <w:rsid w:val="008D2324"/>
    <w:rsid w:val="00A9539A"/>
    <w:rsid w:val="00B61975"/>
    <w:rsid w:val="00BB2D4F"/>
    <w:rsid w:val="00DD27EA"/>
    <w:rsid w:val="00DD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cp:lastPrinted>2015-08-20T07:01:00Z</cp:lastPrinted>
  <dcterms:created xsi:type="dcterms:W3CDTF">2015-09-02T05:42:00Z</dcterms:created>
  <dcterms:modified xsi:type="dcterms:W3CDTF">2015-09-02T05:42:00Z</dcterms:modified>
</cp:coreProperties>
</file>